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F6" w:rsidRPr="00C863F6" w:rsidRDefault="00C863F6" w:rsidP="00C863F6">
      <w:pPr>
        <w:shd w:val="clear" w:color="auto" w:fill="FFFFFF"/>
        <w:spacing w:after="96" w:line="456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35"/>
          <w:szCs w:val="35"/>
          <w:lang w:eastAsia="ru-RU"/>
        </w:rPr>
      </w:pPr>
      <w:r w:rsidRPr="00C863F6">
        <w:rPr>
          <w:rFonts w:ascii="Segoe UI" w:eastAsia="Times New Roman" w:hAnsi="Segoe UI" w:cs="Segoe UI"/>
          <w:b/>
          <w:bCs/>
          <w:color w:val="000000"/>
          <w:kern w:val="36"/>
          <w:sz w:val="35"/>
          <w:szCs w:val="35"/>
          <w:lang w:eastAsia="ru-RU"/>
        </w:rPr>
        <w:t>Профилактика гриппа у детей</w:t>
      </w:r>
    </w:p>
    <w:p w:rsidR="00C863F6" w:rsidRPr="00C863F6" w:rsidRDefault="00C863F6" w:rsidP="00C863F6">
      <w:pPr>
        <w:shd w:val="clear" w:color="auto" w:fill="FFFFFF"/>
        <w:spacing w:before="125" w:after="125" w:line="263" w:lineRule="atLeast"/>
        <w:jc w:val="center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>
        <w:rPr>
          <w:rFonts w:ascii="Segoe UI" w:eastAsia="Times New Roman" w:hAnsi="Segoe UI" w:cs="Segoe UI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3983355" cy="2679700"/>
            <wp:effectExtent l="19050" t="0" r="0" b="0"/>
            <wp:docPr id="1" name="Рисунок 1" descr="https://profilaktica.ru/upload/medialibrary/02e/02e3247bc91bbf9cb53a637e47ba7f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filaktica.ru/upload/medialibrary/02e/02e3247bc91bbf9cb53a637e47ba7f8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3F6" w:rsidRPr="00C863F6" w:rsidRDefault="00C863F6" w:rsidP="00C863F6">
      <w:pPr>
        <w:shd w:val="clear" w:color="auto" w:fill="FFFFFF"/>
        <w:spacing w:before="125" w:after="125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ГРИПП – это острое инфекционное заболевание, поражающее верхние дыхательные пути. Передается воздушно – капельным путем.</w:t>
      </w:r>
    </w:p>
    <w:p w:rsidR="00C863F6" w:rsidRPr="00C863F6" w:rsidRDefault="00C863F6" w:rsidP="00C863F6">
      <w:pPr>
        <w:shd w:val="clear" w:color="auto" w:fill="FFFFFF"/>
        <w:spacing w:before="125" w:after="125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Распространение заболевания происходит в организованных коллективах (на предприятиях, в учебных заведениях).</w:t>
      </w:r>
    </w:p>
    <w:p w:rsidR="00C863F6" w:rsidRPr="00C863F6" w:rsidRDefault="00C863F6" w:rsidP="00C863F6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sz w:val="35"/>
          <w:szCs w:val="35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35"/>
          <w:szCs w:val="35"/>
          <w:lang w:eastAsia="ru-RU"/>
        </w:rPr>
        <w:t>КАК ЗАЩИТИТЬСЯ ОТ ГРИППА?</w:t>
      </w:r>
    </w:p>
    <w:p w:rsidR="00C863F6" w:rsidRPr="00C863F6" w:rsidRDefault="00C863F6" w:rsidP="00C863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Каждый год в сентябре – октябре месяцах ставьте прививку против гриппа!</w:t>
      </w:r>
    </w:p>
    <w:p w:rsidR="00C863F6" w:rsidRPr="00C863F6" w:rsidRDefault="00C863F6" w:rsidP="00C863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Не переохлаждайтесь.</w:t>
      </w:r>
    </w:p>
    <w:p w:rsidR="00C863F6" w:rsidRPr="00C863F6" w:rsidRDefault="00C863F6" w:rsidP="00C863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Принимайте поливитамины (особенно с высоким содержанием витамина С).</w:t>
      </w:r>
    </w:p>
    <w:p w:rsidR="00C863F6" w:rsidRPr="00C863F6" w:rsidRDefault="00C863F6" w:rsidP="00C863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Следуйте принципам рационального питания. Уделите особое внимание фруктам, овощам, натуральным сокам, отварам из трав, ягод.</w:t>
      </w:r>
    </w:p>
    <w:p w:rsidR="00C863F6" w:rsidRPr="00C863F6" w:rsidRDefault="00C863F6" w:rsidP="00C863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Ежедневно проводите влажную уборку на работе и дома.</w:t>
      </w:r>
    </w:p>
    <w:p w:rsidR="00C863F6" w:rsidRPr="00C863F6" w:rsidRDefault="00C863F6" w:rsidP="00C863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Если в Вашей семье кто-то заболел гриппом – изолируйте его в отдельную комнату и носите марлевую повязку.</w:t>
      </w:r>
    </w:p>
    <w:p w:rsidR="00C863F6" w:rsidRPr="00C863F6" w:rsidRDefault="00C863F6" w:rsidP="00C863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Проветривайте комнату, в которой находится больной 3-4 раза в день.</w:t>
      </w:r>
    </w:p>
    <w:p w:rsidR="00C863F6" w:rsidRPr="00C863F6" w:rsidRDefault="00C863F6" w:rsidP="00C863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Не водите детей в школу, садик, если у них есть признаки заболевания.</w:t>
      </w:r>
    </w:p>
    <w:p w:rsidR="00C863F6" w:rsidRPr="00C863F6" w:rsidRDefault="00C863F6" w:rsidP="00C863F6">
      <w:pPr>
        <w:shd w:val="clear" w:color="auto" w:fill="FFFFFF"/>
        <w:spacing w:before="125" w:after="125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Прививку против гриппа можно поставить в прививочном кабинете поликлиники по месту жительства после предварительного осмотра терапевтом.</w:t>
      </w:r>
    </w:p>
    <w:p w:rsidR="00C863F6" w:rsidRPr="00C863F6" w:rsidRDefault="00C863F6" w:rsidP="00C863F6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sz w:val="35"/>
          <w:szCs w:val="35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35"/>
          <w:szCs w:val="35"/>
          <w:lang w:eastAsia="ru-RU"/>
        </w:rPr>
        <w:t>КАКИЕ СИМПТОМЫ ГРИППА?</w:t>
      </w:r>
    </w:p>
    <w:p w:rsidR="00C863F6" w:rsidRPr="00C863F6" w:rsidRDefault="00C863F6" w:rsidP="00C863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Озноб, высокая температура тела, лихорадка (38-40 С)</w:t>
      </w:r>
    </w:p>
    <w:p w:rsidR="00C863F6" w:rsidRPr="00C863F6" w:rsidRDefault="00C863F6" w:rsidP="00C863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Слабость, потливость</w:t>
      </w:r>
    </w:p>
    <w:p w:rsidR="00C863F6" w:rsidRPr="00C863F6" w:rsidRDefault="00C863F6" w:rsidP="00C863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Боль в мышцах и суставах</w:t>
      </w:r>
    </w:p>
    <w:p w:rsidR="00C863F6" w:rsidRPr="00C863F6" w:rsidRDefault="00C863F6" w:rsidP="00C863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Сильная головная боль</w:t>
      </w:r>
    </w:p>
    <w:p w:rsidR="00C863F6" w:rsidRPr="00C863F6" w:rsidRDefault="00C863F6" w:rsidP="00C863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 xml:space="preserve">Симптомы поражения дыхательных путей (сухой кашель, </w:t>
      </w:r>
      <w:proofErr w:type="spellStart"/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першение</w:t>
      </w:r>
      <w:proofErr w:type="spellEnd"/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 xml:space="preserve"> в горле, осиплость голоса).</w:t>
      </w:r>
    </w:p>
    <w:p w:rsidR="00C863F6" w:rsidRPr="00C863F6" w:rsidRDefault="00C863F6" w:rsidP="00C863F6">
      <w:pPr>
        <w:shd w:val="clear" w:color="auto" w:fill="FFFFFF"/>
        <w:spacing w:before="125" w:after="125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Если Вы обнаружили эти симптомы у себя или своего ребенка - немедленно обратитесь за помощью к врачу.</w:t>
      </w:r>
    </w:p>
    <w:p w:rsidR="00C863F6" w:rsidRPr="00C863F6" w:rsidRDefault="00C863F6" w:rsidP="00C863F6">
      <w:pPr>
        <w:shd w:val="clear" w:color="auto" w:fill="FFFFFF"/>
        <w:spacing w:before="125" w:after="125" w:line="263" w:lineRule="atLeast"/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</w:pPr>
      <w:r w:rsidRPr="00C863F6">
        <w:rPr>
          <w:rFonts w:ascii="Segoe UI" w:eastAsia="Times New Roman" w:hAnsi="Segoe UI" w:cs="Segoe UI"/>
          <w:color w:val="333333"/>
          <w:sz w:val="19"/>
          <w:szCs w:val="19"/>
          <w:lang w:eastAsia="ru-RU"/>
        </w:rPr>
        <w:t>Только врач может поставить диагноз заболевания и назначить лечение.</w:t>
      </w:r>
    </w:p>
    <w:p w:rsidR="00B178F2" w:rsidRDefault="00B178F2"/>
    <w:sectPr w:rsidR="00B178F2" w:rsidSect="00B17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2112C"/>
    <w:multiLevelType w:val="multilevel"/>
    <w:tmpl w:val="FE02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326FFB"/>
    <w:multiLevelType w:val="multilevel"/>
    <w:tmpl w:val="5D78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63F6"/>
    <w:rsid w:val="00B178F2"/>
    <w:rsid w:val="00C8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F2"/>
  </w:style>
  <w:style w:type="paragraph" w:styleId="1">
    <w:name w:val="heading 1"/>
    <w:basedOn w:val="a"/>
    <w:link w:val="10"/>
    <w:uiPriority w:val="9"/>
    <w:qFormat/>
    <w:rsid w:val="00C863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63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3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63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9471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>home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2022-12-24T17:44:00Z</dcterms:created>
  <dcterms:modified xsi:type="dcterms:W3CDTF">2022-12-24T17:44:00Z</dcterms:modified>
</cp:coreProperties>
</file>